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12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890"/>
        <w:gridCol w:w="1890"/>
        <w:gridCol w:w="1890"/>
        <w:gridCol w:w="1890"/>
        <w:gridCol w:w="1050"/>
        <w:gridCol w:w="1050"/>
      </w:tblGrid>
      <w:tr>
        <w:tblPrEx/>
        <w:trPr>
          <w:cantSplit/>
        </w:trPr>
        <w:tc>
          <w:tcPr>
            <w:gridSpan w:val="7"/>
            <w:shd w:val="clear" w:color="auto" w:fill="auto"/>
            <w:tcW w:w="1123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bookmarkStart w:id="0" w:name="_GoBack"/>
            <w:r/>
            <w:bookmarkEnd w:id="0"/>
            <w:r>
              <w:rPr>
                <w:rFonts w:ascii="Cambria" w:hAnsi="Cambria"/>
              </w:rPr>
              <w:t xml:space="preserve">Прайс-лист Новосибирск 12.02.2026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Размер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Шиномонтаж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Балансировка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Съем/Установка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Сборка/Разборка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Правка литого диска</w:t>
            </w:r>
            <w:r/>
          </w:p>
        </w:tc>
      </w:tr>
      <w:tr>
        <w:tblPrEx/>
        <w:trPr>
          <w:cantSplit/>
        </w:trPr>
        <w:tc>
          <w:tcPr>
            <w:gridSpan w:val="7"/>
            <w:shd w:val="clear" w:color="auto" w:fill="808080"/>
            <w:tcBorders>
              <w:top w:val="single" w:color="auto" w:sz="5" w:space="0"/>
              <w:left w:val="single" w:color="auto" w:sz="5" w:space="0"/>
            </w:tcBorders>
            <w:tcW w:w="112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  <w:color w:val="ffffff"/>
              </w:rPr>
              <w:t xml:space="preserve">Седан, </w:t>
            </w:r>
            <w:r>
              <w:rPr>
                <w:rFonts w:ascii="Cambria" w:hAnsi="Cambria"/>
                <w:color w:val="ffffff"/>
              </w:rPr>
              <w:t xml:space="preserve">Хэтчбек</w:t>
            </w:r>
            <w:r>
              <w:rPr>
                <w:rFonts w:ascii="Cambria" w:hAnsi="Cambria"/>
                <w:color w:val="ffffff"/>
              </w:rPr>
              <w:t xml:space="preserve">, Универсал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R12 - R13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165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195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155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135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1000 - 1600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R14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165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195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165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135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1600 - 2200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R15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170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225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170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155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1600 - 2200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R16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170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240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170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155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2200 - 2800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R17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215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300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215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165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2200 - 2800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R18 - R19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215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300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215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165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2800 - 3500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R20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270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360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270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170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3500 - 6000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R21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290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385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290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170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3500 - 6000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R22 - R24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330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385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330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170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4200 - 6000</w:t>
            </w:r>
            <w:r/>
          </w:p>
        </w:tc>
      </w:tr>
      <w:tr>
        <w:tblPrEx/>
        <w:trPr>
          <w:cantSplit/>
        </w:trPr>
        <w:tc>
          <w:tcPr>
            <w:gridSpan w:val="7"/>
            <w:shd w:val="clear" w:color="auto" w:fill="808080"/>
            <w:tcBorders>
              <w:top w:val="single" w:color="auto" w:sz="5" w:space="0"/>
              <w:left w:val="single" w:color="auto" w:sz="5" w:space="0"/>
            </w:tcBorders>
            <w:tcW w:w="112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  <w:color w:val="ffffff"/>
              </w:rPr>
              <w:t xml:space="preserve">Внедорожник, </w:t>
            </w:r>
            <w:r>
              <w:rPr>
                <w:rFonts w:ascii="Cambria" w:hAnsi="Cambria"/>
                <w:color w:val="ffffff"/>
              </w:rPr>
              <w:t xml:space="preserve">Кроссовер</w:t>
            </w:r>
            <w:r>
              <w:rPr>
                <w:rFonts w:ascii="Cambria" w:hAnsi="Cambria"/>
                <w:color w:val="ffffff"/>
              </w:rPr>
              <w:t xml:space="preserve">, </w:t>
            </w:r>
            <w:r>
              <w:rPr>
                <w:rFonts w:ascii="Cambria" w:hAnsi="Cambria"/>
                <w:color w:val="ffffff"/>
              </w:rPr>
              <w:t xml:space="preserve">Минивен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R13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215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300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215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165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1000 - 1600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R14 - R15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215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300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215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165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1600 - 2200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R16 - R17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215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300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215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165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2200 - 2800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R18 - R19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270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360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270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170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2800 - 3500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R20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270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360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270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170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3500 - 6000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R21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290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385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290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170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3500 - 6000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R22 - R24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330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385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330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170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4200 - 6000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Газель, Соболь, </w:t>
            </w:r>
            <w:r>
              <w:rPr>
                <w:rFonts w:ascii="Cambria" w:hAnsi="Cambria"/>
              </w:rPr>
              <w:t xml:space="preserve">УАЗ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270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360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270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180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2200 - 2800</w:t>
            </w:r>
            <w:r/>
          </w:p>
        </w:tc>
      </w:tr>
      <w:tr>
        <w:tblPrEx/>
        <w:trPr>
          <w:cantSplit/>
        </w:trPr>
        <w:tc>
          <w:tcPr>
            <w:gridSpan w:val="7"/>
            <w:shd w:val="clear" w:color="auto" w:fill="808080"/>
            <w:tcBorders>
              <w:top w:val="single" w:color="auto" w:sz="5" w:space="0"/>
              <w:left w:val="single" w:color="auto" w:sz="5" w:space="0"/>
            </w:tcBorders>
            <w:tcW w:w="112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  <w:color w:val="ffffff"/>
              </w:rPr>
              <w:t xml:space="preserve">Дополнительные услуги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Доплата за оптимизацию балансировки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110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Доплата за </w:t>
            </w:r>
            <w:r>
              <w:rPr>
                <w:rFonts w:ascii="Cambria" w:hAnsi="Cambria"/>
              </w:rPr>
              <w:t xml:space="preserve">шиномонтаж</w:t>
            </w:r>
            <w:r>
              <w:rPr>
                <w:rFonts w:ascii="Cambria" w:hAnsi="Cambria"/>
              </w:rPr>
              <w:t xml:space="preserve"> усиленного корда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200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Съем внутреннего колеса (Газель)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375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Подкачка или проверка давления колеса (воздух, азот)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20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Подкачка или </w:t>
            </w:r>
            <w:r>
              <w:rPr>
                <w:rFonts w:ascii="Cambria" w:hAnsi="Cambria"/>
              </w:rPr>
              <w:t xml:space="preserve">проверка давления колеса (воздух, азот) Газель, Соболь, УАЗ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25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Накачка колеса азотом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60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Ремонт бескамерной шины жгутом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300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Ремонт бескамерной шины грибком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500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Устранение </w:t>
            </w:r>
            <w:r>
              <w:rPr>
                <w:rFonts w:ascii="Cambria" w:hAnsi="Cambria"/>
              </w:rPr>
              <w:t xml:space="preserve">негерметичности</w:t>
            </w:r>
            <w:r>
              <w:rPr>
                <w:rFonts w:ascii="Cambria" w:hAnsi="Cambria"/>
              </w:rPr>
              <w:t xml:space="preserve"> по ободу диска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200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Вулканизация камеры (1 прокол)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150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Технологическая мойка колеса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75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Глубокая шлифовка бортов диска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250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Обработка ступицы медной смазкой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80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Установка датчика давления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300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Откручивание поврежденного или прикипевшего секретного болта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1000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Косметический ремонт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100 - 1000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Дошиповка</w:t>
            </w:r>
            <w:r>
              <w:rPr>
                <w:rFonts w:ascii="Cambria" w:hAnsi="Cambria"/>
              </w:rPr>
              <w:t xml:space="preserve"> зимней </w:t>
            </w:r>
            <w:r>
              <w:rPr>
                <w:rFonts w:ascii="Cambria" w:hAnsi="Cambria"/>
              </w:rPr>
              <w:t xml:space="preserve">шины (за 1 шип)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25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Прочие услуги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10 - 100</w:t>
            </w:r>
            <w:r/>
          </w:p>
        </w:tc>
      </w:tr>
      <w:tr>
        <w:tblPrEx/>
        <w:trPr>
          <w:cantSplit/>
        </w:trPr>
        <w:tc>
          <w:tcPr>
            <w:gridSpan w:val="7"/>
            <w:shd w:val="clear" w:color="auto" w:fill="808080"/>
            <w:tcBorders>
              <w:top w:val="single" w:color="auto" w:sz="5" w:space="0"/>
              <w:left w:val="single" w:color="auto" w:sz="5" w:space="0"/>
            </w:tcBorders>
            <w:tcW w:w="112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  <w:color w:val="ffffff"/>
              </w:rPr>
              <w:t xml:space="preserve">Ремонт бескамерной шины кордовой заплаткой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R12 - R14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460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R15 - R17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680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R18 - R24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900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Газель, Соболь, УАЗ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680</w:t>
            </w:r>
            <w:r/>
          </w:p>
        </w:tc>
      </w:tr>
      <w:tr>
        <w:tblPrEx/>
        <w:trPr>
          <w:cantSplit/>
        </w:trPr>
        <w:tc>
          <w:tcPr>
            <w:gridSpan w:val="7"/>
            <w:shd w:val="clear" w:color="auto" w:fill="808080"/>
            <w:tcBorders>
              <w:top w:val="single" w:color="auto" w:sz="5" w:space="0"/>
              <w:left w:val="single" w:color="auto" w:sz="5" w:space="0"/>
            </w:tcBorders>
            <w:tcW w:w="112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  <w:color w:val="ffffff"/>
              </w:rPr>
              <w:t xml:space="preserve">Ремонт бокового пореза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R12 - R14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1100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R15 - R16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2000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R17 - R18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2700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R19 - R24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4000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Газель, </w:t>
            </w:r>
            <w:r>
              <w:rPr>
                <w:rFonts w:ascii="Cambria" w:hAnsi="Cambria"/>
              </w:rPr>
              <w:t xml:space="preserve">Соболь, УАЗ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2000</w:t>
            </w:r>
            <w:r/>
          </w:p>
        </w:tc>
      </w:tr>
      <w:tr>
        <w:tblPrEx/>
        <w:trPr>
          <w:cantSplit/>
        </w:trPr>
        <w:tc>
          <w:tcPr>
            <w:gridSpan w:val="7"/>
            <w:shd w:val="clear" w:color="auto" w:fill="808080"/>
            <w:tcBorders>
              <w:top w:val="single" w:color="auto" w:sz="5" w:space="0"/>
              <w:left w:val="single" w:color="auto" w:sz="5" w:space="0"/>
            </w:tcBorders>
            <w:tcW w:w="112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  <w:color w:val="ffffff"/>
              </w:rPr>
              <w:t xml:space="preserve">Правка стального диска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R12 - R14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430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R15 - R17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535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R18 - R24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645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Газель, Соболь, УАЗ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645</w:t>
            </w:r>
            <w:r/>
          </w:p>
        </w:tc>
      </w:tr>
      <w:tr>
        <w:tblPrEx/>
        <w:trPr>
          <w:cantSplit/>
        </w:trPr>
        <w:tc>
          <w:tcPr>
            <w:gridSpan w:val="7"/>
            <w:shd w:val="clear" w:color="auto" w:fill="808080"/>
            <w:tcBorders>
              <w:top w:val="single" w:color="auto" w:sz="5" w:space="0"/>
              <w:left w:val="single" w:color="auto" w:sz="5" w:space="0"/>
            </w:tcBorders>
            <w:tcW w:w="112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  <w:color w:val="ffffff"/>
              </w:rPr>
              <w:t xml:space="preserve">Камера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R12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700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R13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700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R14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850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R15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1100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R16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1100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Б/у камера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500</w:t>
            </w:r>
            <w:r/>
          </w:p>
        </w:tc>
      </w:tr>
      <w:tr>
        <w:tblPrEx/>
        <w:trPr>
          <w:cantSplit/>
        </w:trPr>
        <w:tc>
          <w:tcPr>
            <w:gridSpan w:val="7"/>
            <w:shd w:val="clear" w:color="auto" w:fill="808080"/>
            <w:tcBorders>
              <w:top w:val="single" w:color="auto" w:sz="5" w:space="0"/>
              <w:left w:val="single" w:color="auto" w:sz="5" w:space="0"/>
            </w:tcBorders>
            <w:tcW w:w="112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  <w:color w:val="ffffff"/>
              </w:rPr>
              <w:t xml:space="preserve">Расходные материалы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Вентиль черный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80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Вентиль хромированный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90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Пакет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65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Золотник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бесплатно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Колпачок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бесплатно</w:t>
            </w:r>
            <w:r/>
          </w:p>
        </w:tc>
      </w:tr>
      <w:tr>
        <w:tblPrEx/>
        <w:trPr>
          <w:cantSplit/>
        </w:trPr>
        <w:tc>
          <w:tcPr>
            <w:gridSpan w:val="7"/>
            <w:shd w:val="clear" w:color="auto" w:fill="808080"/>
            <w:tcBorders>
              <w:top w:val="single" w:color="auto" w:sz="5" w:space="0"/>
              <w:left w:val="single" w:color="auto" w:sz="5" w:space="0"/>
            </w:tcBorders>
            <w:tcW w:w="112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  <w:color w:val="ffffff"/>
              </w:rPr>
              <w:t xml:space="preserve">Проверки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Подкачка или проверка давления колеса (воздух, азот) по программе лояльности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бесплатно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Проверка колеса на герметичность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бесплатно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Проверка колеса на балансировку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бесплатно</w:t>
            </w:r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Проверка усиление затяжки </w:t>
            </w:r>
            <w:r>
              <w:rPr>
                <w:rFonts w:ascii="Cambria" w:hAnsi="Cambria"/>
              </w:rPr>
              <w:t xml:space="preserve">колесных болтов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бесплатно</w:t>
            </w:r>
            <w:r/>
          </w:p>
        </w:tc>
      </w:tr>
      <w:tr>
        <w:tblPrEx/>
        <w:trPr>
          <w:cantSplit/>
          <w:trHeight w:val="195"/>
        </w:trPr>
        <w:tc>
          <w:tcPr>
            <w:shd w:val="clear" w:color="auto" w:fill="auto"/>
            <w:tcW w:w="1575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shd w:val="clear" w:color="auto" w:fill="auto"/>
            <w:tcW w:w="1890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shd w:val="clear" w:color="auto" w:fill="auto"/>
            <w:tcW w:w="1890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shd w:val="clear" w:color="auto" w:fill="auto"/>
            <w:tcW w:w="1890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shd w:val="clear" w:color="auto" w:fill="auto"/>
            <w:tcW w:w="1890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shd w:val="clear" w:color="auto" w:fill="auto"/>
            <w:tcW w:w="105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W w:w="1050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W w:w="913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</w:rPr>
              <w:t xml:space="preserve">Утверждаю:</w:t>
            </w:r>
            <w:r/>
          </w:p>
        </w:tc>
        <w:tc>
          <w:tcPr>
            <w:gridSpan w:val="2"/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</w:tbl>
    <w:p>
      <w:r/>
      <w:r/>
    </w:p>
    <w:sectPr>
      <w:footnotePr/>
      <w:endnotePr/>
      <w:type w:val="nextPage"/>
      <w:pgSz w:w="11907" w:h="16839" w:orient="portrait"/>
      <w:pgMar w:top="567" w:right="567" w:bottom="567" w:left="567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80305040603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Адель Зарипов</cp:lastModifiedBy>
  <cp:revision>3</cp:revision>
  <dcterms:created xsi:type="dcterms:W3CDTF">2026-02-12T03:29:00Z</dcterms:created>
  <dcterms:modified xsi:type="dcterms:W3CDTF">2026-02-12T14:13:09Z</dcterms:modified>
</cp:coreProperties>
</file>